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2766"/>
        <w:gridCol w:w="6589"/>
      </w:tblGrid>
      <w:tr w:rsidR="00020548" w:rsidRPr="00020548" w:rsidTr="00643D74">
        <w:tc>
          <w:tcPr>
            <w:tcW w:w="1951" w:type="dxa"/>
            <w:shd w:val="clear" w:color="auto" w:fill="auto"/>
          </w:tcPr>
          <w:p w:rsidR="00020548" w:rsidRPr="00020548" w:rsidRDefault="00020548" w:rsidP="00643D74">
            <w:pPr>
              <w:rPr>
                <w:b/>
                <w:sz w:val="24"/>
                <w:szCs w:val="24"/>
              </w:rPr>
            </w:pPr>
            <w:r w:rsidRPr="00020548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6085ED00" wp14:editId="0CE1F863">
                  <wp:extent cx="1610995" cy="1818005"/>
                  <wp:effectExtent l="0" t="0" r="8255" b="0"/>
                  <wp:docPr id="2" name="Рисунок 2" descr="липа логотип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ипа логотип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0995" cy="1818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0" w:type="dxa"/>
            <w:shd w:val="clear" w:color="auto" w:fill="auto"/>
          </w:tcPr>
          <w:p w:rsidR="00020548" w:rsidRPr="00020548" w:rsidRDefault="00020548" w:rsidP="00643D74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  <w:r w:rsidRPr="00020548">
              <w:rPr>
                <w:b/>
                <w:sz w:val="24"/>
                <w:szCs w:val="24"/>
              </w:rPr>
              <w:t>РОССИЙСКАЯ АКАДЕМИЯ НАУК</w:t>
            </w:r>
          </w:p>
          <w:p w:rsidR="00020548" w:rsidRPr="00020548" w:rsidRDefault="00020548" w:rsidP="00643D74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  <w:r w:rsidRPr="00020548">
              <w:rPr>
                <w:b/>
                <w:sz w:val="24"/>
                <w:szCs w:val="24"/>
              </w:rPr>
              <w:t>СИБИРСКОЕ ОТДЕЛЕНИЕ</w:t>
            </w:r>
          </w:p>
          <w:p w:rsidR="00020548" w:rsidRPr="00020548" w:rsidRDefault="00020548" w:rsidP="00643D74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  <w:r w:rsidRPr="00020548">
              <w:rPr>
                <w:b/>
                <w:sz w:val="24"/>
                <w:szCs w:val="24"/>
              </w:rPr>
              <w:t>ФЕДЕРАЛЬНЫЙ ИССЛЕДОВАТЕЛЬСКИЙ ЦЕНТР</w:t>
            </w:r>
          </w:p>
          <w:p w:rsidR="00020548" w:rsidRPr="00020548" w:rsidRDefault="00020548" w:rsidP="00643D74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  <w:r w:rsidRPr="00020548">
              <w:rPr>
                <w:b/>
                <w:sz w:val="24"/>
                <w:szCs w:val="24"/>
              </w:rPr>
              <w:t>УГЛЯ И УГЛЕХИМИИ</w:t>
            </w:r>
          </w:p>
          <w:p w:rsidR="00020548" w:rsidRPr="00020548" w:rsidRDefault="00020548" w:rsidP="00643D74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  <w:r w:rsidRPr="00020548">
              <w:rPr>
                <w:b/>
                <w:sz w:val="24"/>
                <w:szCs w:val="24"/>
              </w:rPr>
              <w:t>КУЗБАССКИЙ БОТАНИЧЕСКИЙ САД</w:t>
            </w:r>
          </w:p>
          <w:p w:rsidR="00020548" w:rsidRPr="00020548" w:rsidRDefault="00020548" w:rsidP="00643D74">
            <w:pPr>
              <w:rPr>
                <w:b/>
                <w:sz w:val="24"/>
                <w:szCs w:val="24"/>
              </w:rPr>
            </w:pPr>
          </w:p>
        </w:tc>
      </w:tr>
    </w:tbl>
    <w:p w:rsidR="00020548" w:rsidRPr="00020548" w:rsidRDefault="00020548" w:rsidP="00020548">
      <w:pPr>
        <w:ind w:firstLine="709"/>
        <w:rPr>
          <w:b/>
          <w:sz w:val="24"/>
          <w:szCs w:val="24"/>
        </w:rPr>
      </w:pPr>
    </w:p>
    <w:p w:rsidR="00020548" w:rsidRPr="00020548" w:rsidRDefault="00020548" w:rsidP="00020548">
      <w:pPr>
        <w:jc w:val="center"/>
        <w:rPr>
          <w:sz w:val="24"/>
          <w:szCs w:val="24"/>
        </w:rPr>
      </w:pPr>
      <w:r w:rsidRPr="00020548">
        <w:rPr>
          <w:sz w:val="24"/>
          <w:szCs w:val="24"/>
          <w:lang w:val="en-US"/>
        </w:rPr>
        <w:t>V</w:t>
      </w:r>
      <w:r w:rsidRPr="00020548">
        <w:rPr>
          <w:sz w:val="24"/>
          <w:szCs w:val="24"/>
        </w:rPr>
        <w:t xml:space="preserve"> Международная научная конференция </w:t>
      </w:r>
    </w:p>
    <w:p w:rsidR="00020548" w:rsidRPr="00020548" w:rsidRDefault="00020548" w:rsidP="00020548">
      <w:pPr>
        <w:jc w:val="center"/>
        <w:rPr>
          <w:b/>
          <w:sz w:val="24"/>
          <w:szCs w:val="24"/>
        </w:rPr>
      </w:pPr>
      <w:r w:rsidRPr="00020548">
        <w:rPr>
          <w:b/>
          <w:sz w:val="24"/>
          <w:szCs w:val="24"/>
        </w:rPr>
        <w:t xml:space="preserve">«Проблемы промышленной ботаники индустриально развитых регионов» </w:t>
      </w:r>
    </w:p>
    <w:p w:rsidR="00020548" w:rsidRPr="00020548" w:rsidRDefault="00020548" w:rsidP="00020548">
      <w:pPr>
        <w:ind w:firstLine="709"/>
        <w:jc w:val="center"/>
        <w:rPr>
          <w:b/>
          <w:sz w:val="24"/>
          <w:szCs w:val="24"/>
        </w:rPr>
      </w:pPr>
    </w:p>
    <w:p w:rsidR="00020548" w:rsidRPr="00020548" w:rsidRDefault="00020548" w:rsidP="00020548">
      <w:pPr>
        <w:ind w:firstLine="709"/>
        <w:jc w:val="center"/>
        <w:rPr>
          <w:b/>
          <w:sz w:val="24"/>
          <w:szCs w:val="24"/>
        </w:rPr>
      </w:pPr>
      <w:r w:rsidRPr="00020548">
        <w:rPr>
          <w:b/>
          <w:sz w:val="24"/>
          <w:szCs w:val="24"/>
        </w:rPr>
        <w:t>2-</w:t>
      </w:r>
      <w:r w:rsidRPr="00020548">
        <w:rPr>
          <w:b/>
          <w:sz w:val="24"/>
          <w:szCs w:val="24"/>
        </w:rPr>
        <w:t>4</w:t>
      </w:r>
      <w:r w:rsidRPr="00020548">
        <w:rPr>
          <w:b/>
          <w:sz w:val="24"/>
          <w:szCs w:val="24"/>
        </w:rPr>
        <w:t xml:space="preserve"> октября 2018 г.</w:t>
      </w:r>
    </w:p>
    <w:p w:rsidR="00020548" w:rsidRPr="00020548" w:rsidRDefault="00020548" w:rsidP="00020548">
      <w:pPr>
        <w:ind w:firstLine="709"/>
        <w:jc w:val="center"/>
        <w:rPr>
          <w:b/>
          <w:sz w:val="24"/>
          <w:szCs w:val="24"/>
        </w:rPr>
      </w:pPr>
    </w:p>
    <w:p w:rsidR="00020548" w:rsidRPr="00020548" w:rsidRDefault="00020548" w:rsidP="00020548">
      <w:pPr>
        <w:pStyle w:val="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20548">
        <w:rPr>
          <w:rFonts w:ascii="Times New Roman" w:hAnsi="Times New Roman"/>
          <w:b/>
          <w:sz w:val="24"/>
          <w:szCs w:val="24"/>
        </w:rPr>
        <w:t>Уважаемые коллеги!</w:t>
      </w:r>
    </w:p>
    <w:p w:rsidR="00020548" w:rsidRPr="00020548" w:rsidRDefault="00020548" w:rsidP="00020548">
      <w:pPr>
        <w:jc w:val="both"/>
        <w:rPr>
          <w:sz w:val="24"/>
          <w:szCs w:val="24"/>
        </w:rPr>
      </w:pPr>
      <w:r w:rsidRPr="00020548">
        <w:rPr>
          <w:b/>
          <w:sz w:val="24"/>
          <w:szCs w:val="24"/>
        </w:rPr>
        <w:t xml:space="preserve">Кузбасский ботанический сад Федерального исследовательского центра угля и </w:t>
      </w:r>
      <w:proofErr w:type="spellStart"/>
      <w:r w:rsidRPr="00020548">
        <w:rPr>
          <w:b/>
          <w:sz w:val="24"/>
          <w:szCs w:val="24"/>
        </w:rPr>
        <w:t>углехимии</w:t>
      </w:r>
      <w:proofErr w:type="spellEnd"/>
      <w:r w:rsidRPr="00020548">
        <w:rPr>
          <w:b/>
          <w:sz w:val="24"/>
          <w:szCs w:val="24"/>
        </w:rPr>
        <w:t xml:space="preserve"> СО РАН </w:t>
      </w:r>
      <w:r w:rsidRPr="00020548">
        <w:rPr>
          <w:sz w:val="24"/>
          <w:szCs w:val="24"/>
        </w:rPr>
        <w:t xml:space="preserve">(ФГБНУ "ФИЦ УУХ СО РАН") приглашает Вас принять участие в </w:t>
      </w:r>
      <w:r w:rsidRPr="00020548">
        <w:rPr>
          <w:sz w:val="24"/>
          <w:szCs w:val="24"/>
          <w:lang w:val="en-US"/>
        </w:rPr>
        <w:t>V</w:t>
      </w:r>
      <w:r w:rsidRPr="00020548">
        <w:rPr>
          <w:sz w:val="24"/>
          <w:szCs w:val="24"/>
        </w:rPr>
        <w:t xml:space="preserve">-й международной научной конференции </w:t>
      </w:r>
      <w:r w:rsidRPr="00020548">
        <w:rPr>
          <w:b/>
          <w:sz w:val="24"/>
          <w:szCs w:val="24"/>
        </w:rPr>
        <w:t>«Проблемы промышленной ботаники индустриально развитых регионов»</w:t>
      </w:r>
      <w:r w:rsidRPr="00020548">
        <w:rPr>
          <w:sz w:val="24"/>
          <w:szCs w:val="24"/>
        </w:rPr>
        <w:t xml:space="preserve">, которая состоится </w:t>
      </w:r>
      <w:r w:rsidRPr="00020548">
        <w:rPr>
          <w:b/>
          <w:sz w:val="24"/>
          <w:szCs w:val="24"/>
        </w:rPr>
        <w:t>2</w:t>
      </w:r>
      <w:r w:rsidR="00AE492B">
        <w:rPr>
          <w:b/>
          <w:sz w:val="24"/>
          <w:szCs w:val="24"/>
        </w:rPr>
        <w:t>–</w:t>
      </w:r>
      <w:r w:rsidRPr="00020548">
        <w:rPr>
          <w:b/>
          <w:sz w:val="24"/>
          <w:szCs w:val="24"/>
        </w:rPr>
        <w:t>3 октября 2018 года</w:t>
      </w:r>
      <w:r w:rsidRPr="00020548">
        <w:rPr>
          <w:sz w:val="24"/>
          <w:szCs w:val="24"/>
        </w:rPr>
        <w:t xml:space="preserve"> на базе Института экологии человека СО РАН (650065, Российская Федерация, Кемеровская область, г. Кемерово, пр. Ленинградский, 10). </w:t>
      </w:r>
    </w:p>
    <w:p w:rsidR="00020548" w:rsidRPr="00020548" w:rsidRDefault="00020548" w:rsidP="00020548">
      <w:pPr>
        <w:pStyle w:val="2"/>
        <w:spacing w:line="276" w:lineRule="auto"/>
      </w:pPr>
    </w:p>
    <w:p w:rsidR="00A666D6" w:rsidRPr="00020548" w:rsidRDefault="00020548">
      <w:pPr>
        <w:rPr>
          <w:sz w:val="24"/>
          <w:szCs w:val="24"/>
        </w:rPr>
      </w:pPr>
      <w:r w:rsidRPr="00020548">
        <w:rPr>
          <w:sz w:val="24"/>
          <w:szCs w:val="24"/>
        </w:rPr>
        <w:t>Для формирования окончательной программы просим вас подтвердить очное или заочное участие в конференции до 15 сентября 2018 года.</w:t>
      </w:r>
    </w:p>
    <w:p w:rsidR="00020548" w:rsidRPr="00020548" w:rsidRDefault="00020548">
      <w:pPr>
        <w:rPr>
          <w:sz w:val="24"/>
          <w:szCs w:val="24"/>
        </w:rPr>
      </w:pPr>
      <w:r w:rsidRPr="00020548">
        <w:rPr>
          <w:sz w:val="24"/>
          <w:szCs w:val="24"/>
        </w:rPr>
        <w:t>Сборник докладов будет выпущен к началу конференции.</w:t>
      </w:r>
    </w:p>
    <w:p w:rsidR="00020548" w:rsidRPr="00020548" w:rsidRDefault="00020548">
      <w:pPr>
        <w:rPr>
          <w:sz w:val="24"/>
          <w:szCs w:val="24"/>
        </w:rPr>
      </w:pPr>
    </w:p>
    <w:p w:rsidR="00020548" w:rsidRPr="00020548" w:rsidRDefault="00020548" w:rsidP="00020548">
      <w:pPr>
        <w:pStyle w:val="2"/>
        <w:spacing w:line="276" w:lineRule="auto"/>
        <w:ind w:left="0"/>
        <w:jc w:val="both"/>
      </w:pPr>
      <w:r w:rsidRPr="00020548">
        <w:t>Во время конференции планируется проведение пленарного заседания, тематических круглых столов с устными докладами, а также экскурси</w:t>
      </w:r>
      <w:r w:rsidRPr="00020548">
        <w:t>и</w:t>
      </w:r>
      <w:r w:rsidRPr="00020548">
        <w:t xml:space="preserve"> по экспозиции Кузбасского ботанического сада</w:t>
      </w:r>
      <w:r w:rsidRPr="00020548">
        <w:t xml:space="preserve"> (2 октября), на территорию </w:t>
      </w:r>
      <w:bookmarkStart w:id="0" w:name="_GoBack"/>
      <w:r w:rsidR="00AE492B" w:rsidRPr="00020548">
        <w:t>з</w:t>
      </w:r>
      <w:bookmarkEnd w:id="0"/>
      <w:r w:rsidRPr="00020548">
        <w:t>аказника «</w:t>
      </w:r>
      <w:proofErr w:type="spellStart"/>
      <w:r w:rsidRPr="00020548">
        <w:t>Караканский</w:t>
      </w:r>
      <w:proofErr w:type="spellEnd"/>
      <w:r w:rsidRPr="00020548">
        <w:t>» (4 октября).</w:t>
      </w:r>
    </w:p>
    <w:p w:rsidR="00020548" w:rsidRPr="00020548" w:rsidRDefault="00020548" w:rsidP="00020548">
      <w:pPr>
        <w:ind w:firstLine="709"/>
        <w:jc w:val="both"/>
        <w:rPr>
          <w:sz w:val="24"/>
          <w:szCs w:val="24"/>
        </w:rPr>
      </w:pPr>
      <w:r w:rsidRPr="00020548">
        <w:rPr>
          <w:sz w:val="24"/>
          <w:szCs w:val="24"/>
        </w:rPr>
        <w:t xml:space="preserve">Оплату за проживание, бронирование гостиниц, проезд и питание участники осуществляют самостоятельно. </w:t>
      </w:r>
    </w:p>
    <w:p w:rsidR="00020548" w:rsidRPr="00020548" w:rsidRDefault="00020548" w:rsidP="00020548">
      <w:pPr>
        <w:ind w:firstLine="708"/>
        <w:jc w:val="both"/>
        <w:rPr>
          <w:b/>
          <w:sz w:val="24"/>
          <w:szCs w:val="24"/>
        </w:rPr>
      </w:pPr>
    </w:p>
    <w:p w:rsidR="00020548" w:rsidRPr="00020548" w:rsidRDefault="00020548" w:rsidP="00020548">
      <w:pPr>
        <w:ind w:firstLine="708"/>
        <w:jc w:val="both"/>
        <w:rPr>
          <w:sz w:val="24"/>
          <w:szCs w:val="24"/>
        </w:rPr>
      </w:pPr>
      <w:r w:rsidRPr="00020548">
        <w:rPr>
          <w:b/>
          <w:sz w:val="24"/>
          <w:szCs w:val="24"/>
        </w:rPr>
        <w:t>Контакты</w:t>
      </w:r>
      <w:r w:rsidRPr="00020548">
        <w:rPr>
          <w:sz w:val="24"/>
          <w:szCs w:val="24"/>
        </w:rPr>
        <w:t>:</w:t>
      </w:r>
    </w:p>
    <w:p w:rsidR="00020548" w:rsidRPr="00020548" w:rsidRDefault="00020548" w:rsidP="00020548">
      <w:pPr>
        <w:ind w:firstLine="567"/>
        <w:jc w:val="both"/>
        <w:rPr>
          <w:sz w:val="24"/>
          <w:szCs w:val="24"/>
        </w:rPr>
      </w:pPr>
      <w:r w:rsidRPr="00020548">
        <w:rPr>
          <w:sz w:val="24"/>
          <w:szCs w:val="24"/>
        </w:rPr>
        <w:t xml:space="preserve">650065, г. Кемерово, пр. Ленинградский, 10, Кузбасский ботанический сад ФИЦ УУХ СО </w:t>
      </w:r>
      <w:proofErr w:type="gramStart"/>
      <w:r w:rsidRPr="00020548">
        <w:rPr>
          <w:sz w:val="24"/>
          <w:szCs w:val="24"/>
        </w:rPr>
        <w:t xml:space="preserve">РАН, </w:t>
      </w:r>
      <w:r w:rsidRPr="00020548">
        <w:rPr>
          <w:sz w:val="24"/>
          <w:szCs w:val="24"/>
        </w:rPr>
        <w:t xml:space="preserve"> </w:t>
      </w:r>
      <w:r w:rsidRPr="00020548">
        <w:rPr>
          <w:i/>
          <w:sz w:val="24"/>
          <w:szCs w:val="24"/>
        </w:rPr>
        <w:t>Куприянов</w:t>
      </w:r>
      <w:proofErr w:type="gramEnd"/>
      <w:r w:rsidRPr="00020548">
        <w:rPr>
          <w:i/>
          <w:sz w:val="24"/>
          <w:szCs w:val="24"/>
        </w:rPr>
        <w:t xml:space="preserve"> Андрей Николаевич. </w:t>
      </w:r>
      <w:r w:rsidRPr="00020548">
        <w:rPr>
          <w:sz w:val="24"/>
          <w:szCs w:val="24"/>
          <w:lang w:val="en-US"/>
        </w:rPr>
        <w:t>E</w:t>
      </w:r>
      <w:r w:rsidRPr="00020548">
        <w:rPr>
          <w:sz w:val="24"/>
          <w:szCs w:val="24"/>
        </w:rPr>
        <w:t>-</w:t>
      </w:r>
      <w:r w:rsidRPr="00020548">
        <w:rPr>
          <w:sz w:val="24"/>
          <w:szCs w:val="24"/>
          <w:lang w:val="en-US"/>
        </w:rPr>
        <w:t>mail</w:t>
      </w:r>
      <w:r w:rsidRPr="00020548">
        <w:rPr>
          <w:sz w:val="24"/>
          <w:szCs w:val="24"/>
        </w:rPr>
        <w:t xml:space="preserve">: </w:t>
      </w:r>
      <w:hyperlink r:id="rId5" w:history="1">
        <w:r w:rsidRPr="00020548">
          <w:rPr>
            <w:rStyle w:val="a3"/>
            <w:sz w:val="24"/>
            <w:szCs w:val="24"/>
            <w:lang w:val="en-US"/>
          </w:rPr>
          <w:t>kupr</w:t>
        </w:r>
        <w:r w:rsidRPr="00020548">
          <w:rPr>
            <w:rStyle w:val="a3"/>
            <w:sz w:val="24"/>
            <w:szCs w:val="24"/>
          </w:rPr>
          <w:t>-42@</w:t>
        </w:r>
        <w:r w:rsidRPr="00020548">
          <w:rPr>
            <w:rStyle w:val="a3"/>
            <w:sz w:val="24"/>
            <w:szCs w:val="24"/>
            <w:lang w:val="en-US"/>
          </w:rPr>
          <w:t>yandex</w:t>
        </w:r>
        <w:r w:rsidRPr="00020548">
          <w:rPr>
            <w:rStyle w:val="a3"/>
            <w:sz w:val="24"/>
            <w:szCs w:val="24"/>
          </w:rPr>
          <w:t>.</w:t>
        </w:r>
        <w:proofErr w:type="spellStart"/>
        <w:r w:rsidRPr="00020548">
          <w:rPr>
            <w:rStyle w:val="a3"/>
            <w:sz w:val="24"/>
            <w:szCs w:val="24"/>
            <w:lang w:val="en-US"/>
          </w:rPr>
          <w:t>ru</w:t>
        </w:r>
        <w:proofErr w:type="spellEnd"/>
      </w:hyperlink>
      <w:r w:rsidRPr="00020548">
        <w:rPr>
          <w:sz w:val="24"/>
          <w:szCs w:val="24"/>
        </w:rPr>
        <w:t xml:space="preserve">; Сот. </w:t>
      </w:r>
      <w:proofErr w:type="gramStart"/>
      <w:r w:rsidRPr="00020548">
        <w:rPr>
          <w:sz w:val="24"/>
          <w:szCs w:val="24"/>
        </w:rPr>
        <w:t>Тел.:</w:t>
      </w:r>
      <w:proofErr w:type="gramEnd"/>
      <w:r w:rsidRPr="00020548">
        <w:rPr>
          <w:sz w:val="24"/>
          <w:szCs w:val="24"/>
        </w:rPr>
        <w:t xml:space="preserve"> 8 905 969 74 66.</w:t>
      </w:r>
    </w:p>
    <w:p w:rsidR="00020548" w:rsidRPr="00020548" w:rsidRDefault="00020548" w:rsidP="00020548">
      <w:pPr>
        <w:ind w:firstLine="567"/>
        <w:jc w:val="both"/>
        <w:rPr>
          <w:sz w:val="24"/>
          <w:szCs w:val="24"/>
        </w:rPr>
      </w:pPr>
    </w:p>
    <w:p w:rsidR="00020548" w:rsidRPr="00020548" w:rsidRDefault="00020548" w:rsidP="00020548">
      <w:pPr>
        <w:ind w:firstLine="567"/>
        <w:jc w:val="both"/>
        <w:rPr>
          <w:sz w:val="24"/>
          <w:szCs w:val="24"/>
        </w:rPr>
      </w:pPr>
      <w:r w:rsidRPr="00020548">
        <w:rPr>
          <w:sz w:val="24"/>
          <w:szCs w:val="24"/>
        </w:rPr>
        <w:t>Консультации по оплате</w:t>
      </w:r>
      <w:r w:rsidRPr="00020548">
        <w:rPr>
          <w:sz w:val="24"/>
          <w:szCs w:val="24"/>
        </w:rPr>
        <w:t xml:space="preserve"> </w:t>
      </w:r>
      <w:r w:rsidRPr="00020548">
        <w:rPr>
          <w:sz w:val="24"/>
          <w:szCs w:val="24"/>
        </w:rPr>
        <w:t xml:space="preserve">– </w:t>
      </w:r>
      <w:r w:rsidRPr="00020548">
        <w:rPr>
          <w:i/>
          <w:sz w:val="24"/>
          <w:szCs w:val="24"/>
        </w:rPr>
        <w:t>Манаков Юрий Александрович.</w:t>
      </w:r>
      <w:r w:rsidRPr="00020548">
        <w:rPr>
          <w:sz w:val="24"/>
          <w:szCs w:val="24"/>
        </w:rPr>
        <w:t xml:space="preserve"> Е-</w:t>
      </w:r>
      <w:r w:rsidRPr="00020548">
        <w:rPr>
          <w:sz w:val="24"/>
          <w:szCs w:val="24"/>
          <w:lang w:val="en-US"/>
        </w:rPr>
        <w:t>mail</w:t>
      </w:r>
      <w:r w:rsidRPr="00020548">
        <w:rPr>
          <w:sz w:val="24"/>
          <w:szCs w:val="24"/>
        </w:rPr>
        <w:t>:</w:t>
      </w:r>
      <w:r w:rsidRPr="00020548">
        <w:rPr>
          <w:i/>
          <w:sz w:val="24"/>
          <w:szCs w:val="24"/>
        </w:rPr>
        <w:t xml:space="preserve"> </w:t>
      </w:r>
      <w:hyperlink r:id="rId6" w:history="1">
        <w:r w:rsidRPr="00020548">
          <w:rPr>
            <w:rStyle w:val="a3"/>
            <w:i/>
            <w:sz w:val="24"/>
            <w:szCs w:val="24"/>
            <w:lang w:val="en-US"/>
          </w:rPr>
          <w:t>delo</w:t>
        </w:r>
        <w:r w:rsidRPr="00020548">
          <w:rPr>
            <w:rStyle w:val="a3"/>
            <w:i/>
            <w:sz w:val="24"/>
            <w:szCs w:val="24"/>
          </w:rPr>
          <w:t>42@</w:t>
        </w:r>
        <w:r w:rsidRPr="00020548">
          <w:rPr>
            <w:rStyle w:val="a3"/>
            <w:i/>
            <w:sz w:val="24"/>
            <w:szCs w:val="24"/>
            <w:lang w:val="en-US"/>
          </w:rPr>
          <w:t>yandex</w:t>
        </w:r>
        <w:r w:rsidRPr="00020548">
          <w:rPr>
            <w:rStyle w:val="a3"/>
            <w:i/>
            <w:sz w:val="24"/>
            <w:szCs w:val="24"/>
          </w:rPr>
          <w:t>.</w:t>
        </w:r>
        <w:proofErr w:type="spellStart"/>
        <w:r w:rsidRPr="00020548">
          <w:rPr>
            <w:rStyle w:val="a3"/>
            <w:i/>
            <w:sz w:val="24"/>
            <w:szCs w:val="24"/>
            <w:lang w:val="en-US"/>
          </w:rPr>
          <w:t>ru</w:t>
        </w:r>
        <w:proofErr w:type="spellEnd"/>
      </w:hyperlink>
      <w:r w:rsidRPr="00020548">
        <w:rPr>
          <w:sz w:val="24"/>
          <w:szCs w:val="24"/>
        </w:rPr>
        <w:t>;</w:t>
      </w:r>
      <w:r w:rsidRPr="00020548">
        <w:rPr>
          <w:i/>
          <w:sz w:val="24"/>
          <w:szCs w:val="24"/>
        </w:rPr>
        <w:t xml:space="preserve"> </w:t>
      </w:r>
      <w:r w:rsidRPr="00020548">
        <w:rPr>
          <w:sz w:val="24"/>
          <w:szCs w:val="24"/>
        </w:rPr>
        <w:t>Тел.: 8 (384) 2 - 57-51-19.</w:t>
      </w:r>
    </w:p>
    <w:p w:rsidR="00020548" w:rsidRPr="00020548" w:rsidRDefault="00020548" w:rsidP="00020548">
      <w:pPr>
        <w:jc w:val="both"/>
        <w:rPr>
          <w:sz w:val="24"/>
          <w:szCs w:val="24"/>
        </w:rPr>
      </w:pPr>
    </w:p>
    <w:p w:rsidR="00020548" w:rsidRPr="00020548" w:rsidRDefault="00020548" w:rsidP="00020548">
      <w:pPr>
        <w:ind w:firstLine="900"/>
        <w:jc w:val="center"/>
        <w:rPr>
          <w:sz w:val="24"/>
          <w:szCs w:val="24"/>
        </w:rPr>
      </w:pPr>
    </w:p>
    <w:p w:rsidR="00020548" w:rsidRPr="00020548" w:rsidRDefault="00020548" w:rsidP="00020548">
      <w:pPr>
        <w:rPr>
          <w:sz w:val="24"/>
          <w:szCs w:val="24"/>
        </w:rPr>
      </w:pPr>
      <w:r w:rsidRPr="00020548">
        <w:rPr>
          <w:sz w:val="24"/>
          <w:szCs w:val="24"/>
        </w:rPr>
        <w:t xml:space="preserve">Вся информация будет размещаться на сайте </w:t>
      </w:r>
      <w:r w:rsidRPr="00020548">
        <w:rPr>
          <w:sz w:val="24"/>
          <w:szCs w:val="24"/>
          <w:lang w:val="en-US"/>
        </w:rPr>
        <w:t>http</w:t>
      </w:r>
      <w:r w:rsidRPr="00020548">
        <w:rPr>
          <w:sz w:val="24"/>
          <w:szCs w:val="24"/>
        </w:rPr>
        <w:t>://</w:t>
      </w:r>
      <w:proofErr w:type="spellStart"/>
      <w:r w:rsidRPr="00020548">
        <w:rPr>
          <w:sz w:val="24"/>
          <w:szCs w:val="24"/>
          <w:lang w:val="en-US"/>
        </w:rPr>
        <w:t>kuzbs</w:t>
      </w:r>
      <w:proofErr w:type="spellEnd"/>
      <w:r w:rsidRPr="00020548">
        <w:rPr>
          <w:sz w:val="24"/>
          <w:szCs w:val="24"/>
        </w:rPr>
        <w:t>.</w:t>
      </w:r>
      <w:proofErr w:type="spellStart"/>
      <w:r w:rsidRPr="00020548">
        <w:rPr>
          <w:sz w:val="24"/>
          <w:szCs w:val="24"/>
          <w:lang w:val="en-US"/>
        </w:rPr>
        <w:t>ru</w:t>
      </w:r>
      <w:proofErr w:type="spellEnd"/>
      <w:r w:rsidRPr="00020548">
        <w:rPr>
          <w:sz w:val="24"/>
          <w:szCs w:val="24"/>
        </w:rPr>
        <w:t>/ в разделе «Новости».</w:t>
      </w:r>
    </w:p>
    <w:p w:rsidR="00020548" w:rsidRPr="00020548" w:rsidRDefault="00020548" w:rsidP="00020548">
      <w:pPr>
        <w:pStyle w:val="2"/>
        <w:spacing w:line="276" w:lineRule="auto"/>
        <w:ind w:left="0"/>
        <w:jc w:val="both"/>
        <w:rPr>
          <w:b/>
        </w:rPr>
      </w:pPr>
    </w:p>
    <w:sectPr w:rsidR="00020548" w:rsidRPr="000205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548"/>
    <w:rsid w:val="00020548"/>
    <w:rsid w:val="00A666D6"/>
    <w:rsid w:val="00AE4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3BECA8-D9D5-4308-B569-2556672B9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548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020548"/>
    <w:pPr>
      <w:spacing w:after="120" w:line="480" w:lineRule="auto"/>
      <w:ind w:left="283"/>
    </w:pPr>
    <w:rPr>
      <w:color w:val="auto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0205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020548"/>
    <w:pPr>
      <w:spacing w:after="200" w:line="276" w:lineRule="auto"/>
    </w:pPr>
    <w:rPr>
      <w:rFonts w:ascii="Cambria" w:eastAsia="Times New Roman" w:hAnsi="Cambria" w:cs="Times New Roman"/>
      <w:lang w:eastAsia="ru-RU"/>
    </w:rPr>
  </w:style>
  <w:style w:type="character" w:styleId="a3">
    <w:name w:val="Hyperlink"/>
    <w:rsid w:val="0002054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2054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20548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elo42@yandex.ru" TargetMode="External"/><Relationship Id="rId5" Type="http://schemas.openxmlformats.org/officeDocument/2006/relationships/hyperlink" Target="mailto:kupr-42@yandex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cp:lastPrinted>2018-08-31T06:14:00Z</cp:lastPrinted>
  <dcterms:created xsi:type="dcterms:W3CDTF">2018-08-31T06:06:00Z</dcterms:created>
  <dcterms:modified xsi:type="dcterms:W3CDTF">2018-08-31T06:25:00Z</dcterms:modified>
</cp:coreProperties>
</file>